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E4FA" w14:textId="4BFCCCA4" w:rsidR="009B01E5" w:rsidRPr="004926EC" w:rsidRDefault="009B01E5" w:rsidP="009B01E5">
      <w:pPr>
        <w:spacing w:line="240" w:lineRule="auto"/>
        <w:jc w:val="right"/>
        <w:rPr>
          <w:sz w:val="24"/>
          <w:szCs w:val="24"/>
        </w:rPr>
      </w:pPr>
      <w:r w:rsidRPr="004926E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14:paraId="26A80A5D" w14:textId="77777777" w:rsidR="009B01E5" w:rsidRPr="004926EC" w:rsidRDefault="009B01E5" w:rsidP="009B01E5">
      <w:pPr>
        <w:spacing w:line="240" w:lineRule="auto"/>
        <w:jc w:val="right"/>
        <w:rPr>
          <w:sz w:val="24"/>
          <w:szCs w:val="24"/>
        </w:rPr>
      </w:pPr>
      <w:r w:rsidRPr="004926EC">
        <w:rPr>
          <w:sz w:val="24"/>
          <w:szCs w:val="24"/>
        </w:rPr>
        <w:t xml:space="preserve">к письму департамента образования  </w:t>
      </w:r>
    </w:p>
    <w:p w14:paraId="5B0254D3" w14:textId="77777777" w:rsidR="00C10ABE" w:rsidRDefault="00C10ABE" w:rsidP="00C10AB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от 27.01.2021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280/3.2-1</w:t>
      </w:r>
      <w:r>
        <w:rPr>
          <w:sz w:val="24"/>
          <w:szCs w:val="24"/>
        </w:rPr>
        <w:t xml:space="preserve"> </w:t>
      </w:r>
    </w:p>
    <w:p w14:paraId="6B30CFE7" w14:textId="77777777" w:rsidR="000F355F" w:rsidRPr="00D523B1" w:rsidRDefault="000F355F" w:rsidP="00B52F0A">
      <w:pPr>
        <w:tabs>
          <w:tab w:val="left" w:pos="284"/>
        </w:tabs>
        <w:spacing w:after="0" w:line="240" w:lineRule="auto"/>
        <w:ind w:left="0" w:right="526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14:paraId="195485BE" w14:textId="57DE6A2E" w:rsidR="000F355F" w:rsidRDefault="000F355F" w:rsidP="00B52F0A">
      <w:pPr>
        <w:tabs>
          <w:tab w:val="left" w:pos="284"/>
        </w:tabs>
        <w:spacing w:after="0" w:line="240" w:lineRule="auto"/>
        <w:ind w:left="0" w:right="10" w:firstLine="0"/>
        <w:jc w:val="center"/>
        <w:rPr>
          <w:b/>
          <w:sz w:val="24"/>
          <w:szCs w:val="24"/>
        </w:rPr>
      </w:pPr>
      <w:r w:rsidRPr="00D523B1">
        <w:rPr>
          <w:b/>
          <w:sz w:val="24"/>
          <w:szCs w:val="24"/>
        </w:rPr>
        <w:t>П</w:t>
      </w:r>
      <w:r w:rsidR="007A4415">
        <w:rPr>
          <w:b/>
          <w:sz w:val="24"/>
          <w:szCs w:val="24"/>
        </w:rPr>
        <w:t>орядок проведения городского конкурса</w:t>
      </w:r>
      <w:r w:rsidRPr="00D523B1">
        <w:rPr>
          <w:b/>
          <w:sz w:val="24"/>
          <w:szCs w:val="24"/>
        </w:rPr>
        <w:t xml:space="preserve"> социальной рекламы по безопасности дорожного движения «В добрый путь!»</w:t>
      </w:r>
    </w:p>
    <w:p w14:paraId="0A9C47E6" w14:textId="0EC2219F" w:rsidR="007A4415" w:rsidRDefault="007A4415" w:rsidP="00B52F0A">
      <w:pPr>
        <w:tabs>
          <w:tab w:val="left" w:pos="284"/>
        </w:tabs>
        <w:spacing w:after="0" w:line="240" w:lineRule="auto"/>
        <w:ind w:left="0" w:right="10" w:firstLine="0"/>
        <w:jc w:val="center"/>
        <w:rPr>
          <w:b/>
          <w:sz w:val="24"/>
          <w:szCs w:val="24"/>
        </w:rPr>
      </w:pPr>
    </w:p>
    <w:p w14:paraId="58D33540" w14:textId="77777777" w:rsidR="00CB099B" w:rsidRPr="00D523B1" w:rsidRDefault="00CB099B" w:rsidP="00B52F0A">
      <w:pPr>
        <w:pStyle w:val="1"/>
        <w:keepLines w:val="0"/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D523B1">
        <w:rPr>
          <w:sz w:val="24"/>
          <w:szCs w:val="24"/>
        </w:rPr>
        <w:t>Общие положения</w:t>
      </w:r>
    </w:p>
    <w:p w14:paraId="39AEBA42" w14:textId="471AC6ED" w:rsidR="00CB099B" w:rsidRPr="00D523B1" w:rsidRDefault="00CB099B" w:rsidP="00B52F0A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D523B1">
        <w:rPr>
          <w:rFonts w:ascii="Times New Roman" w:hAnsi="Times New Roman" w:cs="Times New Roman"/>
        </w:rPr>
        <w:t xml:space="preserve">1.1. </w:t>
      </w:r>
      <w:r w:rsidRPr="00B52F0A">
        <w:rPr>
          <w:rFonts w:ascii="Times New Roman" w:hAnsi="Times New Roman" w:cs="Times New Roman"/>
        </w:rPr>
        <w:t xml:space="preserve">Учредителями </w:t>
      </w:r>
      <w:r w:rsidR="00B52F0A" w:rsidRPr="00B52F0A">
        <w:rPr>
          <w:rFonts w:ascii="Times New Roman" w:hAnsi="Times New Roman" w:cs="Times New Roman"/>
        </w:rPr>
        <w:t xml:space="preserve">конкурса социальной рекламы по безопасности дорожного движения «В добрый путь!» </w:t>
      </w:r>
      <w:r w:rsidRPr="00B52F0A">
        <w:rPr>
          <w:rFonts w:ascii="Times New Roman" w:hAnsi="Times New Roman" w:cs="Times New Roman"/>
        </w:rPr>
        <w:t>(далее</w:t>
      </w:r>
      <w:r w:rsidRPr="00D523B1">
        <w:rPr>
          <w:rFonts w:ascii="Times New Roman" w:hAnsi="Times New Roman" w:cs="Times New Roman"/>
        </w:rPr>
        <w:t xml:space="preserve"> – Конкурс) являются департамент образования администрации городского округа Тольятти и ОГИБДД У МВД России по городскому округу Тольятти. Городской конкурс организуется в соответствии с планом совместных </w:t>
      </w:r>
      <w:proofErr w:type="gramStart"/>
      <w:r w:rsidRPr="00D523B1">
        <w:rPr>
          <w:rFonts w:ascii="Times New Roman" w:hAnsi="Times New Roman" w:cs="Times New Roman"/>
        </w:rPr>
        <w:t>мероприятий департамента образования администрации городского округа</w:t>
      </w:r>
      <w:proofErr w:type="gramEnd"/>
      <w:r w:rsidRPr="00D523B1">
        <w:rPr>
          <w:rFonts w:ascii="Times New Roman" w:hAnsi="Times New Roman" w:cs="Times New Roman"/>
        </w:rPr>
        <w:t xml:space="preserve"> Тольятти и ОГИБДД У МВД России по городу Тольятти на 2020-2021 учебный год.</w:t>
      </w:r>
    </w:p>
    <w:p w14:paraId="7F2C3FED" w14:textId="77777777" w:rsidR="00CB099B" w:rsidRPr="00D523B1" w:rsidRDefault="00CB099B" w:rsidP="00B52F0A">
      <w:pPr>
        <w:pStyle w:val="a8"/>
        <w:tabs>
          <w:tab w:val="num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D523B1">
        <w:rPr>
          <w:rFonts w:ascii="Times New Roman" w:hAnsi="Times New Roman" w:cs="Times New Roman"/>
        </w:rPr>
        <w:t>1.2. Ежегодный городской Конкурс проводится МБУ №№ 58, 75, 91, МБОУДО «Планета».</w:t>
      </w:r>
    </w:p>
    <w:p w14:paraId="5F9D7203" w14:textId="77777777" w:rsidR="00CB099B" w:rsidRPr="00D523B1" w:rsidRDefault="00CB099B" w:rsidP="00B52F0A">
      <w:pPr>
        <w:pStyle w:val="a8"/>
        <w:tabs>
          <w:tab w:val="num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D523B1">
        <w:rPr>
          <w:rFonts w:ascii="Times New Roman" w:hAnsi="Times New Roman" w:cs="Times New Roman"/>
        </w:rPr>
        <w:t>1.3. Конкурс проводится в рамках акции «Учись быть пешеходом».</w:t>
      </w:r>
    </w:p>
    <w:p w14:paraId="362BD44D" w14:textId="77777777" w:rsidR="00CB099B" w:rsidRPr="00D523B1" w:rsidRDefault="00CB099B" w:rsidP="00B52F0A">
      <w:pPr>
        <w:pStyle w:val="a8"/>
        <w:tabs>
          <w:tab w:val="num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A7C6770" w14:textId="77777777" w:rsidR="00CB099B" w:rsidRPr="00D523B1" w:rsidRDefault="00CB099B" w:rsidP="00B52F0A">
      <w:pPr>
        <w:tabs>
          <w:tab w:val="num" w:pos="0"/>
          <w:tab w:val="left" w:pos="284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D523B1">
        <w:rPr>
          <w:sz w:val="24"/>
          <w:szCs w:val="24"/>
        </w:rPr>
        <w:t>2. Цель Конкурса</w:t>
      </w:r>
    </w:p>
    <w:p w14:paraId="0202A8A4" w14:textId="65A17702" w:rsidR="00CB099B" w:rsidRPr="00D523B1" w:rsidRDefault="00CB099B" w:rsidP="00B52F0A">
      <w:pPr>
        <w:tabs>
          <w:tab w:val="left" w:pos="284"/>
        </w:tabs>
        <w:spacing w:after="0" w:line="240" w:lineRule="auto"/>
        <w:ind w:left="0" w:right="10"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523B1">
        <w:rPr>
          <w:sz w:val="24"/>
          <w:szCs w:val="24"/>
        </w:rPr>
        <w:t>Конкурс нацелен на повышение компетентности учащихся в области безопасного поведения на дорогах.</w:t>
      </w:r>
    </w:p>
    <w:p w14:paraId="3B0C47A4" w14:textId="4D2C7094" w:rsidR="00CB099B" w:rsidRPr="00D523B1" w:rsidRDefault="00CB099B" w:rsidP="00B52F0A">
      <w:pPr>
        <w:tabs>
          <w:tab w:val="left" w:pos="284"/>
        </w:tabs>
        <w:spacing w:after="0" w:line="240" w:lineRule="auto"/>
        <w:ind w:left="0" w:right="10" w:firstLine="0"/>
        <w:rPr>
          <w:sz w:val="24"/>
          <w:szCs w:val="24"/>
        </w:rPr>
      </w:pPr>
      <w:r>
        <w:rPr>
          <w:sz w:val="24"/>
          <w:szCs w:val="24"/>
        </w:rPr>
        <w:t>2.2.</w:t>
      </w:r>
      <w:r w:rsidRPr="00D523B1">
        <w:rPr>
          <w:sz w:val="24"/>
          <w:szCs w:val="24"/>
        </w:rPr>
        <w:t xml:space="preserve"> Задачи Конкурса - создание условий для формирования у молодого поколения устойчивых мотиваций к изучению правил безопасного поведения на дороге; уважительного отношения к действующим правилам, нормам и стандартам, относящимся к обеспечению безопасности дорожного движения; негативного отношения к нарушителям Правил дорожного движения в целях воспитания поколения законопослушных участников дорожного движения и нового правового сознания в качестве участников дорожного движения; воспитание чувства личной ответственности за поведение в процессе дорожного движения; применение знаний, умений и навыков в сфере информационных технологий при разработке проектов.</w:t>
      </w:r>
    </w:p>
    <w:p w14:paraId="1ADF80DB" w14:textId="77777777" w:rsidR="00CB099B" w:rsidRPr="00D523B1" w:rsidRDefault="00CB099B" w:rsidP="00B52F0A">
      <w:pPr>
        <w:tabs>
          <w:tab w:val="num" w:pos="0"/>
          <w:tab w:val="left" w:pos="284"/>
          <w:tab w:val="num" w:pos="360"/>
        </w:tabs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0B5F1140" w14:textId="77777777" w:rsidR="00CB099B" w:rsidRPr="00D523B1" w:rsidRDefault="00CB099B" w:rsidP="00B52F0A">
      <w:pPr>
        <w:tabs>
          <w:tab w:val="num" w:pos="0"/>
          <w:tab w:val="left" w:pos="284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D523B1">
        <w:rPr>
          <w:sz w:val="24"/>
          <w:szCs w:val="24"/>
        </w:rPr>
        <w:t>3. Участники Конкурса</w:t>
      </w:r>
    </w:p>
    <w:p w14:paraId="0BFAC671" w14:textId="498A3F91" w:rsidR="00CB099B" w:rsidRDefault="00CB099B" w:rsidP="00B52F0A">
      <w:pPr>
        <w:tabs>
          <w:tab w:val="left" w:pos="284"/>
        </w:tabs>
        <w:spacing w:after="0" w:line="240" w:lineRule="auto"/>
        <w:ind w:left="0" w:right="10" w:firstLine="0"/>
        <w:rPr>
          <w:sz w:val="24"/>
          <w:szCs w:val="24"/>
          <w:u w:val="single" w:color="000000"/>
        </w:rPr>
      </w:pPr>
      <w:r>
        <w:rPr>
          <w:sz w:val="24"/>
          <w:szCs w:val="24"/>
        </w:rPr>
        <w:t>3</w:t>
      </w:r>
      <w:r w:rsidRPr="00D523B1">
        <w:rPr>
          <w:sz w:val="24"/>
          <w:szCs w:val="24"/>
        </w:rPr>
        <w:t xml:space="preserve">.1. В </w:t>
      </w:r>
      <w:proofErr w:type="gramStart"/>
      <w:r w:rsidRPr="00D523B1">
        <w:rPr>
          <w:sz w:val="24"/>
          <w:szCs w:val="24"/>
        </w:rPr>
        <w:t>Конкурсе</w:t>
      </w:r>
      <w:proofErr w:type="gramEnd"/>
      <w:r w:rsidRPr="00D523B1">
        <w:rPr>
          <w:sz w:val="24"/>
          <w:szCs w:val="24"/>
        </w:rPr>
        <w:t xml:space="preserve"> могут принимать участие учащиеся 6-11 классов общеобразовательных организаций и организаций дополнительного образования детей до 18 лет. Работу могут выполнить как отдельные учащиеся, так и группа исполнителей</w:t>
      </w:r>
      <w:r w:rsidRPr="00D523B1">
        <w:rPr>
          <w:sz w:val="24"/>
          <w:szCs w:val="24"/>
          <w:u w:val="single" w:color="000000"/>
        </w:rPr>
        <w:t xml:space="preserve"> (не более 10 учащихся).</w:t>
      </w:r>
    </w:p>
    <w:p w14:paraId="7B17E168" w14:textId="77777777" w:rsidR="00B52F0A" w:rsidRDefault="00B52F0A" w:rsidP="00B52F0A">
      <w:pPr>
        <w:tabs>
          <w:tab w:val="left" w:pos="284"/>
        </w:tabs>
        <w:spacing w:after="0" w:line="240" w:lineRule="auto"/>
        <w:ind w:left="0" w:right="10" w:firstLine="0"/>
        <w:rPr>
          <w:sz w:val="24"/>
          <w:szCs w:val="24"/>
        </w:rPr>
      </w:pPr>
    </w:p>
    <w:p w14:paraId="1EFB8967" w14:textId="04FA1AC4" w:rsidR="00B52F0A" w:rsidRPr="00B52F0A" w:rsidRDefault="00B52F0A" w:rsidP="00B52F0A">
      <w:pPr>
        <w:tabs>
          <w:tab w:val="left" w:pos="284"/>
        </w:tabs>
        <w:spacing w:after="0" w:line="240" w:lineRule="auto"/>
        <w:ind w:left="0" w:right="10" w:firstLine="0"/>
        <w:jc w:val="center"/>
        <w:rPr>
          <w:sz w:val="24"/>
          <w:szCs w:val="24"/>
        </w:rPr>
      </w:pPr>
      <w:r w:rsidRPr="00B52F0A">
        <w:rPr>
          <w:sz w:val="24"/>
          <w:szCs w:val="24"/>
        </w:rPr>
        <w:t>4. Требования к конкурсным работам</w:t>
      </w:r>
    </w:p>
    <w:p w14:paraId="52504288" w14:textId="3772713E" w:rsidR="00B52F0A" w:rsidRDefault="00B52F0A" w:rsidP="00B52F0A">
      <w:pPr>
        <w:tabs>
          <w:tab w:val="left" w:pos="142"/>
          <w:tab w:val="left" w:pos="284"/>
        </w:tabs>
        <w:spacing w:after="0" w:line="240" w:lineRule="auto"/>
        <w:ind w:left="0" w:right="10" w:firstLine="0"/>
        <w:rPr>
          <w:sz w:val="24"/>
          <w:szCs w:val="24"/>
        </w:rPr>
      </w:pPr>
      <w:r w:rsidRPr="00B52F0A">
        <w:rPr>
          <w:sz w:val="24"/>
          <w:szCs w:val="24"/>
        </w:rPr>
        <w:t xml:space="preserve">4.1. </w:t>
      </w:r>
      <w:r w:rsidRPr="00D523B1">
        <w:rPr>
          <w:sz w:val="24"/>
          <w:szCs w:val="24"/>
        </w:rPr>
        <w:t xml:space="preserve">Конкурсанты представляют работы на тему </w:t>
      </w:r>
      <w:r w:rsidRPr="00D523B1">
        <w:rPr>
          <w:sz w:val="24"/>
          <w:szCs w:val="24"/>
          <w:u w:val="single"/>
        </w:rPr>
        <w:t xml:space="preserve">«Молодежь за безопасность дорожного движения». </w:t>
      </w:r>
    </w:p>
    <w:p w14:paraId="63D722AB" w14:textId="1988FD84" w:rsidR="00B52F0A" w:rsidRPr="00B52F0A" w:rsidRDefault="00B52F0A" w:rsidP="00B52F0A">
      <w:pPr>
        <w:tabs>
          <w:tab w:val="left" w:pos="142"/>
          <w:tab w:val="left" w:pos="284"/>
        </w:tabs>
        <w:spacing w:after="0" w:line="240" w:lineRule="auto"/>
        <w:ind w:left="0" w:right="10" w:firstLine="0"/>
        <w:rPr>
          <w:sz w:val="24"/>
          <w:szCs w:val="24"/>
        </w:rPr>
      </w:pPr>
      <w:r w:rsidRPr="00B52F0A">
        <w:rPr>
          <w:sz w:val="24"/>
          <w:szCs w:val="24"/>
        </w:rPr>
        <w:t>4.2. Номинации:</w:t>
      </w:r>
    </w:p>
    <w:p w14:paraId="2168F831" w14:textId="53C15003" w:rsidR="00CB099B" w:rsidRPr="00D523B1" w:rsidRDefault="00CB099B" w:rsidP="00B52F0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10" w:firstLine="0"/>
        <w:rPr>
          <w:sz w:val="24"/>
          <w:szCs w:val="24"/>
        </w:rPr>
      </w:pPr>
      <w:r w:rsidRPr="00D523B1">
        <w:rPr>
          <w:sz w:val="24"/>
          <w:szCs w:val="24"/>
          <w:u w:val="single"/>
        </w:rPr>
        <w:t>«Лучший видеоролик социальной рекламы по БДД»</w:t>
      </w:r>
      <w:r w:rsidRPr="00D523B1">
        <w:rPr>
          <w:sz w:val="24"/>
          <w:szCs w:val="24"/>
        </w:rPr>
        <w:t xml:space="preserve">, направленной на изменение моделей общественного поведения и привлечения внимания к проблемам соблюдения правил дорожного движения; </w:t>
      </w:r>
      <w:proofErr w:type="gramStart"/>
      <w:r w:rsidRPr="00D523B1">
        <w:rPr>
          <w:sz w:val="24"/>
          <w:szCs w:val="24"/>
        </w:rPr>
        <w:t>мультипликационные и видеофильмы, видеоклипы, посвященные популяризации деятельности отрядов юных инспекторов движения, обучению учащихся правилам дорожного движения, работе с родителями в данном направлении, организации тематических мероприятий с детьми и т.д.. Продолжительность видеоролика, видеофильма — от 2 до 5 минут, не более 1ГБ;</w:t>
      </w:r>
      <w:proofErr w:type="gramEnd"/>
    </w:p>
    <w:p w14:paraId="53062C0B" w14:textId="62EA3DA5" w:rsidR="00CB099B" w:rsidRPr="00D523B1" w:rsidRDefault="00CB099B" w:rsidP="00B52F0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10" w:firstLine="0"/>
        <w:rPr>
          <w:sz w:val="24"/>
          <w:szCs w:val="24"/>
        </w:rPr>
      </w:pPr>
      <w:r w:rsidRPr="00D523B1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Н</w:t>
      </w:r>
      <w:r w:rsidRPr="00D523B1">
        <w:rPr>
          <w:sz w:val="24"/>
          <w:szCs w:val="24"/>
          <w:u w:val="single"/>
        </w:rPr>
        <w:t>аружная социальная реклама по пропаганде БДД»</w:t>
      </w:r>
      <w:r w:rsidRPr="00D523B1">
        <w:rPr>
          <w:sz w:val="24"/>
          <w:szCs w:val="24"/>
        </w:rPr>
        <w:t xml:space="preserve"> (печатная реклама, баннеры, IT-проекты, компьютерная графика, мультипликация и т.д.) Конкурсные работы предоставляются в виде макета социальной рекламы в формате JPG, PNG, GIF, PDF, MS </w:t>
      </w:r>
      <w:proofErr w:type="spellStart"/>
      <w:r w:rsidRPr="00D523B1">
        <w:rPr>
          <w:sz w:val="24"/>
          <w:szCs w:val="24"/>
        </w:rPr>
        <w:t>Word</w:t>
      </w:r>
      <w:proofErr w:type="spellEnd"/>
      <w:r w:rsidRPr="00D523B1">
        <w:rPr>
          <w:sz w:val="24"/>
          <w:szCs w:val="24"/>
        </w:rPr>
        <w:t xml:space="preserve"> </w:t>
      </w:r>
      <w:r w:rsidRPr="00D523B1">
        <w:rPr>
          <w:bCs/>
          <w:sz w:val="24"/>
          <w:szCs w:val="24"/>
        </w:rPr>
        <w:t>до 1 ГБ</w:t>
      </w:r>
      <w:r w:rsidRPr="00D523B1">
        <w:rPr>
          <w:sz w:val="24"/>
          <w:szCs w:val="24"/>
        </w:rPr>
        <w:t xml:space="preserve">. Проекты выполняются с использованием </w:t>
      </w:r>
      <w:proofErr w:type="gramStart"/>
      <w:r w:rsidRPr="00D523B1">
        <w:rPr>
          <w:sz w:val="24"/>
          <w:szCs w:val="24"/>
        </w:rPr>
        <w:t>различных</w:t>
      </w:r>
      <w:proofErr w:type="gramEnd"/>
      <w:r w:rsidRPr="00D523B1">
        <w:rPr>
          <w:sz w:val="24"/>
          <w:szCs w:val="24"/>
        </w:rPr>
        <w:t xml:space="preserve"> компьютерных программ. </w:t>
      </w:r>
    </w:p>
    <w:p w14:paraId="4ABC4720" w14:textId="248F4AB7" w:rsidR="000F355F" w:rsidRPr="00D523B1" w:rsidRDefault="00CB099B" w:rsidP="00B52F0A">
      <w:pPr>
        <w:pStyle w:val="1"/>
        <w:tabs>
          <w:tab w:val="left" w:pos="284"/>
        </w:tabs>
        <w:spacing w:after="0" w:line="240" w:lineRule="auto"/>
        <w:ind w:left="0" w:right="1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F355F" w:rsidRPr="00D523B1">
        <w:rPr>
          <w:sz w:val="24"/>
          <w:szCs w:val="24"/>
        </w:rPr>
        <w:t>. Порядок проведения Конкурса</w:t>
      </w:r>
    </w:p>
    <w:p w14:paraId="033AEA98" w14:textId="6965D625" w:rsidR="00136A14" w:rsidRPr="00D523B1" w:rsidRDefault="00CB099B" w:rsidP="00B52F0A">
      <w:pPr>
        <w:tabs>
          <w:tab w:val="left" w:pos="284"/>
        </w:tabs>
        <w:spacing w:after="0" w:line="240" w:lineRule="auto"/>
        <w:ind w:left="0" w:right="1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0F355F" w:rsidRPr="00D523B1">
        <w:rPr>
          <w:sz w:val="24"/>
          <w:szCs w:val="24"/>
        </w:rPr>
        <w:t>.1</w:t>
      </w:r>
      <w:r w:rsidR="00136A14">
        <w:rPr>
          <w:sz w:val="24"/>
          <w:szCs w:val="24"/>
        </w:rPr>
        <w:t>.</w:t>
      </w:r>
      <w:r w:rsidR="00136A14" w:rsidRPr="00D523B1">
        <w:rPr>
          <w:sz w:val="24"/>
          <w:szCs w:val="24"/>
        </w:rPr>
        <w:t xml:space="preserve"> Конкурс проходит в </w:t>
      </w:r>
      <w:r w:rsidR="00136A14">
        <w:rPr>
          <w:sz w:val="24"/>
          <w:szCs w:val="24"/>
        </w:rPr>
        <w:t>три</w:t>
      </w:r>
      <w:r w:rsidR="00136A14" w:rsidRPr="00D523B1">
        <w:rPr>
          <w:sz w:val="24"/>
          <w:szCs w:val="24"/>
        </w:rPr>
        <w:t xml:space="preserve"> этапа:</w:t>
      </w:r>
    </w:p>
    <w:p w14:paraId="06467B0D" w14:textId="77777777" w:rsidR="00136A14" w:rsidRDefault="00136A14" w:rsidP="00B52F0A">
      <w:pPr>
        <w:tabs>
          <w:tab w:val="left" w:pos="284"/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D523B1">
        <w:rPr>
          <w:sz w:val="24"/>
          <w:szCs w:val="24"/>
        </w:rPr>
        <w:t xml:space="preserve">1 этап – </w:t>
      </w:r>
      <w:r>
        <w:rPr>
          <w:sz w:val="24"/>
          <w:szCs w:val="24"/>
        </w:rPr>
        <w:t xml:space="preserve">до </w:t>
      </w:r>
      <w:r w:rsidRPr="00346D61">
        <w:rPr>
          <w:b/>
          <w:bCs/>
          <w:sz w:val="24"/>
          <w:szCs w:val="24"/>
        </w:rPr>
        <w:t>20 февраля 2021 года</w:t>
      </w:r>
      <w:r>
        <w:rPr>
          <w:sz w:val="24"/>
          <w:szCs w:val="24"/>
        </w:rPr>
        <w:t xml:space="preserve"> – конкурс в образовательных учреждениях;</w:t>
      </w:r>
    </w:p>
    <w:p w14:paraId="58EB4D2F" w14:textId="77777777" w:rsidR="00136A14" w:rsidRPr="00D523B1" w:rsidRDefault="00136A14" w:rsidP="00B52F0A">
      <w:pPr>
        <w:tabs>
          <w:tab w:val="left" w:pos="284"/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 этап – до </w:t>
      </w:r>
      <w:r w:rsidRPr="00D523B1">
        <w:rPr>
          <w:b/>
          <w:bCs/>
          <w:sz w:val="24"/>
          <w:szCs w:val="24"/>
        </w:rPr>
        <w:t>25</w:t>
      </w:r>
      <w:r w:rsidRPr="00D523B1">
        <w:rPr>
          <w:b/>
          <w:sz w:val="24"/>
          <w:szCs w:val="24"/>
        </w:rPr>
        <w:t xml:space="preserve"> февраля 2021 года</w:t>
      </w:r>
      <w:r w:rsidRPr="00D523B1">
        <w:rPr>
          <w:sz w:val="24"/>
          <w:szCs w:val="24"/>
        </w:rPr>
        <w:t xml:space="preserve"> - конкурс, организованный департаментом образования администрации городского округа Тольятти;</w:t>
      </w:r>
    </w:p>
    <w:p w14:paraId="55FCDC08" w14:textId="7E140C5B" w:rsidR="00136A14" w:rsidRPr="00D523B1" w:rsidRDefault="00136A14" w:rsidP="00B52F0A">
      <w:pPr>
        <w:tabs>
          <w:tab w:val="num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D523B1">
        <w:rPr>
          <w:sz w:val="24"/>
          <w:szCs w:val="24"/>
        </w:rPr>
        <w:t xml:space="preserve">2 этап - </w:t>
      </w:r>
      <w:r w:rsidRPr="00D523B1">
        <w:rPr>
          <w:b/>
          <w:sz w:val="24"/>
          <w:szCs w:val="24"/>
        </w:rPr>
        <w:t>март 2021 года</w:t>
      </w:r>
      <w:r w:rsidRPr="00D523B1">
        <w:rPr>
          <w:sz w:val="24"/>
          <w:szCs w:val="24"/>
        </w:rPr>
        <w:t xml:space="preserve"> - областной этап конкурса.</w:t>
      </w:r>
    </w:p>
    <w:p w14:paraId="6091F2E6" w14:textId="4B7AEAFA" w:rsidR="00136A14" w:rsidRDefault="00136A14" w:rsidP="00B52F0A">
      <w:pPr>
        <w:tabs>
          <w:tab w:val="left" w:pos="284"/>
        </w:tabs>
        <w:spacing w:after="0" w:line="240" w:lineRule="auto"/>
        <w:ind w:left="0" w:right="64" w:firstLine="0"/>
        <w:rPr>
          <w:sz w:val="24"/>
          <w:szCs w:val="24"/>
        </w:rPr>
      </w:pPr>
      <w:r w:rsidRPr="00D523B1">
        <w:rPr>
          <w:sz w:val="24"/>
          <w:szCs w:val="24"/>
        </w:rPr>
        <w:t>4.2. Материалы, поступившие в Оргкомитет с нарушением требований, не рассматриваются.</w:t>
      </w:r>
    </w:p>
    <w:p w14:paraId="7C0288A0" w14:textId="5281C750" w:rsidR="00B52F0A" w:rsidRPr="00B52F0A" w:rsidRDefault="00B52F0A" w:rsidP="00B52F0A">
      <w:pPr>
        <w:tabs>
          <w:tab w:val="left" w:pos="284"/>
        </w:tabs>
        <w:spacing w:after="0" w:line="240" w:lineRule="auto"/>
        <w:ind w:left="0" w:right="64" w:firstLine="0"/>
        <w:rPr>
          <w:sz w:val="24"/>
          <w:szCs w:val="24"/>
        </w:rPr>
      </w:pPr>
      <w:r w:rsidRPr="00B52F0A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52F0A">
        <w:rPr>
          <w:sz w:val="24"/>
          <w:szCs w:val="24"/>
        </w:rPr>
        <w:t xml:space="preserve">. Участники Конкурса в срок до </w:t>
      </w:r>
      <w:r>
        <w:rPr>
          <w:sz w:val="24"/>
          <w:szCs w:val="24"/>
        </w:rPr>
        <w:t>25</w:t>
      </w:r>
      <w:r w:rsidRPr="00B52F0A">
        <w:rPr>
          <w:sz w:val="24"/>
          <w:szCs w:val="24"/>
        </w:rPr>
        <w:t>.02.2021:</w:t>
      </w:r>
    </w:p>
    <w:p w14:paraId="084058D1" w14:textId="0BFAEA8E" w:rsidR="00B52F0A" w:rsidRPr="00B52F0A" w:rsidRDefault="00B52F0A" w:rsidP="00B52F0A">
      <w:pPr>
        <w:tabs>
          <w:tab w:val="left" w:pos="284"/>
        </w:tabs>
        <w:spacing w:after="0" w:line="240" w:lineRule="auto"/>
        <w:ind w:left="426" w:right="64" w:firstLine="0"/>
        <w:rPr>
          <w:sz w:val="24"/>
          <w:szCs w:val="24"/>
        </w:rPr>
      </w:pPr>
      <w:r w:rsidRPr="00B52F0A">
        <w:rPr>
          <w:sz w:val="24"/>
          <w:szCs w:val="24"/>
        </w:rPr>
        <w:t>•</w:t>
      </w:r>
      <w:r w:rsidRPr="00B52F0A">
        <w:rPr>
          <w:sz w:val="24"/>
          <w:szCs w:val="24"/>
        </w:rPr>
        <w:tab/>
        <w:t xml:space="preserve">размещают работу на </w:t>
      </w:r>
      <w:proofErr w:type="spellStart"/>
      <w:r w:rsidRPr="00B52F0A">
        <w:rPr>
          <w:sz w:val="24"/>
          <w:szCs w:val="24"/>
        </w:rPr>
        <w:t>файлообменные</w:t>
      </w:r>
      <w:proofErr w:type="spellEnd"/>
      <w:r w:rsidRPr="00B52F0A">
        <w:rPr>
          <w:sz w:val="24"/>
          <w:szCs w:val="24"/>
        </w:rPr>
        <w:t xml:space="preserve"> сервисы (Облако @mail.ru, </w:t>
      </w:r>
      <w:proofErr w:type="spellStart"/>
      <w:r w:rsidRPr="00B52F0A">
        <w:rPr>
          <w:sz w:val="24"/>
          <w:szCs w:val="24"/>
        </w:rPr>
        <w:t>Goolgle</w:t>
      </w:r>
      <w:proofErr w:type="spellEnd"/>
      <w:r w:rsidRPr="00B52F0A">
        <w:rPr>
          <w:sz w:val="24"/>
          <w:szCs w:val="24"/>
        </w:rPr>
        <w:t xml:space="preserve"> Диск, </w:t>
      </w:r>
      <w:proofErr w:type="spellStart"/>
      <w:r w:rsidRPr="00B52F0A">
        <w:rPr>
          <w:sz w:val="24"/>
          <w:szCs w:val="24"/>
        </w:rPr>
        <w:t>Yandex</w:t>
      </w:r>
      <w:proofErr w:type="spellEnd"/>
      <w:r w:rsidRPr="00B52F0A">
        <w:rPr>
          <w:sz w:val="24"/>
          <w:szCs w:val="24"/>
        </w:rPr>
        <w:t xml:space="preserve"> Диск и т.д.);</w:t>
      </w:r>
    </w:p>
    <w:p w14:paraId="279BF29D" w14:textId="3032E6C7" w:rsidR="00B52F0A" w:rsidRPr="00B52F0A" w:rsidRDefault="00B52F0A" w:rsidP="00B52F0A">
      <w:pPr>
        <w:tabs>
          <w:tab w:val="left" w:pos="284"/>
        </w:tabs>
        <w:spacing w:after="0" w:line="240" w:lineRule="auto"/>
        <w:ind w:left="426" w:right="64" w:firstLine="0"/>
        <w:rPr>
          <w:sz w:val="24"/>
          <w:szCs w:val="24"/>
        </w:rPr>
      </w:pPr>
      <w:r w:rsidRPr="00B52F0A">
        <w:rPr>
          <w:sz w:val="24"/>
          <w:szCs w:val="24"/>
        </w:rPr>
        <w:t>•</w:t>
      </w:r>
      <w:r w:rsidRPr="00B52F0A">
        <w:rPr>
          <w:sz w:val="24"/>
          <w:szCs w:val="24"/>
        </w:rPr>
        <w:tab/>
        <w:t xml:space="preserve">заполняют заявку на участие по ссылке </w:t>
      </w:r>
      <w:hyperlink r:id="rId6" w:history="1">
        <w:r w:rsidRPr="00120D13">
          <w:rPr>
            <w:rStyle w:val="a4"/>
            <w:sz w:val="24"/>
            <w:szCs w:val="24"/>
          </w:rPr>
          <w:t>https://clck.ru/SuYh6</w:t>
        </w:r>
      </w:hyperlink>
      <w:r>
        <w:rPr>
          <w:sz w:val="24"/>
          <w:szCs w:val="24"/>
        </w:rPr>
        <w:t>,</w:t>
      </w:r>
      <w:r w:rsidRPr="00B52F0A">
        <w:rPr>
          <w:sz w:val="24"/>
          <w:szCs w:val="24"/>
        </w:rPr>
        <w:t xml:space="preserve"> в которой необходимо указать ссылку на размещенный материал;</w:t>
      </w:r>
    </w:p>
    <w:p w14:paraId="3B35227C" w14:textId="3D7BC10F" w:rsidR="00B52F0A" w:rsidRDefault="00B52F0A" w:rsidP="00B52F0A">
      <w:pPr>
        <w:tabs>
          <w:tab w:val="left" w:pos="284"/>
        </w:tabs>
        <w:spacing w:after="0" w:line="240" w:lineRule="auto"/>
        <w:ind w:left="426" w:right="64" w:firstLine="0"/>
        <w:rPr>
          <w:sz w:val="24"/>
          <w:szCs w:val="24"/>
        </w:rPr>
      </w:pPr>
      <w:r w:rsidRPr="00B52F0A">
        <w:rPr>
          <w:sz w:val="24"/>
          <w:szCs w:val="24"/>
        </w:rPr>
        <w:t>•</w:t>
      </w:r>
      <w:r w:rsidRPr="00B52F0A">
        <w:rPr>
          <w:sz w:val="24"/>
          <w:szCs w:val="24"/>
        </w:rPr>
        <w:tab/>
        <w:t xml:space="preserve">направляют согласие на обработку персональных данных участника и руководителя (приложение к Порядку) на электронную почту </w:t>
      </w:r>
      <w:hyperlink r:id="rId7" w:history="1">
        <w:r w:rsidRPr="00120D13">
          <w:rPr>
            <w:rStyle w:val="a4"/>
            <w:sz w:val="24"/>
            <w:szCs w:val="24"/>
          </w:rPr>
          <w:t>planetapdd@mail.ru</w:t>
        </w:r>
      </w:hyperlink>
      <w:r>
        <w:rPr>
          <w:sz w:val="24"/>
          <w:szCs w:val="24"/>
        </w:rPr>
        <w:t xml:space="preserve"> </w:t>
      </w:r>
    </w:p>
    <w:p w14:paraId="32A31673" w14:textId="35A11AA9" w:rsidR="00B52F0A" w:rsidRDefault="00B52F0A" w:rsidP="00B52F0A">
      <w:pPr>
        <w:tabs>
          <w:tab w:val="left" w:pos="284"/>
        </w:tabs>
        <w:spacing w:after="0" w:line="240" w:lineRule="auto"/>
        <w:ind w:left="0" w:right="64" w:firstLine="0"/>
        <w:rPr>
          <w:sz w:val="24"/>
          <w:szCs w:val="24"/>
        </w:rPr>
      </w:pPr>
    </w:p>
    <w:p w14:paraId="5C1A1B2A" w14:textId="6B0FB2DA" w:rsidR="000F355F" w:rsidRPr="00D523B1" w:rsidRDefault="000F355F" w:rsidP="00B52F0A">
      <w:pPr>
        <w:pStyle w:val="1"/>
        <w:tabs>
          <w:tab w:val="left" w:pos="284"/>
          <w:tab w:val="center" w:pos="3397"/>
          <w:tab w:val="center" w:pos="5544"/>
        </w:tabs>
        <w:spacing w:after="0" w:line="240" w:lineRule="auto"/>
        <w:ind w:left="0" w:right="10" w:firstLine="0"/>
        <w:rPr>
          <w:sz w:val="24"/>
          <w:szCs w:val="24"/>
        </w:rPr>
      </w:pPr>
      <w:r w:rsidRPr="00D523B1">
        <w:rPr>
          <w:sz w:val="24"/>
          <w:szCs w:val="24"/>
        </w:rPr>
        <w:t>5. Критерии оценки</w:t>
      </w:r>
    </w:p>
    <w:p w14:paraId="70911044" w14:textId="34BB286C" w:rsidR="000F355F" w:rsidRDefault="000F355F" w:rsidP="00B52F0A">
      <w:pPr>
        <w:tabs>
          <w:tab w:val="left" w:pos="284"/>
        </w:tabs>
        <w:spacing w:after="0" w:line="240" w:lineRule="auto"/>
        <w:ind w:left="0" w:right="10" w:firstLine="0"/>
        <w:rPr>
          <w:sz w:val="24"/>
          <w:szCs w:val="24"/>
        </w:rPr>
      </w:pPr>
      <w:r w:rsidRPr="00D523B1">
        <w:rPr>
          <w:sz w:val="24"/>
          <w:szCs w:val="24"/>
        </w:rPr>
        <w:t xml:space="preserve">5.1. Конкурсанты представляют работы по теме </w:t>
      </w:r>
      <w:r w:rsidRPr="00D523B1">
        <w:rPr>
          <w:sz w:val="24"/>
          <w:szCs w:val="24"/>
          <w:u w:val="single"/>
        </w:rPr>
        <w:t>«Молодежь за безопасность дорожного движения».</w:t>
      </w:r>
      <w:r w:rsidRPr="00D523B1">
        <w:rPr>
          <w:sz w:val="24"/>
          <w:szCs w:val="24"/>
        </w:rPr>
        <w:t xml:space="preserve"> Жюри конкурса оценивает соответствие материалов заявленной теме, креативность проекта (видеоролика), (новизну идеи, оригинальность, гибкость мышления); информативность, качество видеосъемки, уровень владения специальными средствами; эстетичность работы.</w:t>
      </w:r>
    </w:p>
    <w:p w14:paraId="0B0A884F" w14:textId="77777777" w:rsidR="00136A14" w:rsidRPr="00D523B1" w:rsidRDefault="00136A14" w:rsidP="00B52F0A">
      <w:pPr>
        <w:tabs>
          <w:tab w:val="left" w:pos="284"/>
        </w:tabs>
        <w:spacing w:after="0" w:line="240" w:lineRule="auto"/>
        <w:ind w:left="0" w:right="10" w:firstLine="0"/>
        <w:rPr>
          <w:sz w:val="24"/>
          <w:szCs w:val="24"/>
        </w:rPr>
      </w:pPr>
    </w:p>
    <w:p w14:paraId="45106130" w14:textId="77777777" w:rsidR="00136A14" w:rsidRDefault="00136A14" w:rsidP="00B52F0A">
      <w:pPr>
        <w:tabs>
          <w:tab w:val="left" w:pos="284"/>
        </w:tabs>
        <w:spacing w:after="0" w:line="240" w:lineRule="auto"/>
        <w:ind w:left="0" w:right="103" w:firstLine="0"/>
        <w:jc w:val="center"/>
        <w:rPr>
          <w:b/>
          <w:sz w:val="24"/>
          <w:szCs w:val="24"/>
        </w:rPr>
      </w:pPr>
    </w:p>
    <w:p w14:paraId="45DCBA71" w14:textId="77777777" w:rsidR="00136A14" w:rsidRPr="00D523B1" w:rsidRDefault="00136A14" w:rsidP="00B52F0A">
      <w:pPr>
        <w:pStyle w:val="1"/>
        <w:tabs>
          <w:tab w:val="left" w:pos="284"/>
        </w:tabs>
        <w:spacing w:after="0" w:line="240" w:lineRule="auto"/>
        <w:ind w:left="0" w:right="878" w:firstLine="0"/>
        <w:rPr>
          <w:sz w:val="24"/>
          <w:szCs w:val="24"/>
        </w:rPr>
      </w:pPr>
      <w:r w:rsidRPr="00D523B1">
        <w:rPr>
          <w:sz w:val="24"/>
          <w:szCs w:val="24"/>
        </w:rPr>
        <w:t>6. Подведение итогов Конкурса</w:t>
      </w:r>
    </w:p>
    <w:p w14:paraId="3FE969CD" w14:textId="77777777" w:rsidR="00136A14" w:rsidRPr="00D523B1" w:rsidRDefault="00136A14" w:rsidP="00B52F0A">
      <w:pPr>
        <w:tabs>
          <w:tab w:val="left" w:pos="284"/>
        </w:tabs>
        <w:spacing w:after="0" w:line="240" w:lineRule="auto"/>
        <w:ind w:left="0" w:right="64" w:firstLine="0"/>
        <w:rPr>
          <w:sz w:val="24"/>
          <w:szCs w:val="24"/>
        </w:rPr>
      </w:pPr>
      <w:r w:rsidRPr="00D523B1">
        <w:rPr>
          <w:sz w:val="24"/>
          <w:szCs w:val="24"/>
        </w:rPr>
        <w:t>6.1. Ответственность за содержание представленных на Конкурс работ организаторы Конкурса не несут.</w:t>
      </w:r>
    </w:p>
    <w:p w14:paraId="788CB4C3" w14:textId="77777777" w:rsidR="00136A14" w:rsidRPr="00D523B1" w:rsidRDefault="00136A14" w:rsidP="00B52F0A">
      <w:pPr>
        <w:tabs>
          <w:tab w:val="left" w:pos="284"/>
        </w:tabs>
        <w:spacing w:after="0" w:line="240" w:lineRule="auto"/>
        <w:ind w:left="0" w:right="245" w:firstLine="0"/>
        <w:rPr>
          <w:sz w:val="24"/>
          <w:szCs w:val="24"/>
        </w:rPr>
      </w:pPr>
      <w:r w:rsidRPr="00D523B1">
        <w:rPr>
          <w:sz w:val="24"/>
          <w:szCs w:val="24"/>
        </w:rPr>
        <w:t>6.2.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14:paraId="48FF8E22" w14:textId="77777777" w:rsidR="00136A14" w:rsidRPr="00D523B1" w:rsidRDefault="00136A14" w:rsidP="00B52F0A">
      <w:pPr>
        <w:pStyle w:val="a6"/>
        <w:tabs>
          <w:tab w:val="left" w:pos="284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D523B1">
        <w:rPr>
          <w:sz w:val="24"/>
          <w:szCs w:val="24"/>
        </w:rPr>
        <w:t>7. Состав жюри</w:t>
      </w:r>
    </w:p>
    <w:p w14:paraId="0EFC7A68" w14:textId="77777777" w:rsidR="00136A14" w:rsidRPr="00D523B1" w:rsidRDefault="00136A14" w:rsidP="00B52F0A">
      <w:pPr>
        <w:pStyle w:val="aa"/>
        <w:numPr>
          <w:ilvl w:val="1"/>
          <w:numId w:val="19"/>
        </w:numPr>
        <w:tabs>
          <w:tab w:val="clear" w:pos="1440"/>
          <w:tab w:val="num" w:pos="0"/>
          <w:tab w:val="left" w:pos="284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Платонова Галина Николаевна – старший методист МБОУ ДО «Планета»;</w:t>
      </w:r>
    </w:p>
    <w:p w14:paraId="06F0A946" w14:textId="77777777" w:rsidR="00136A14" w:rsidRPr="00D523B1" w:rsidRDefault="00136A14" w:rsidP="00B52F0A">
      <w:pPr>
        <w:pStyle w:val="aa"/>
        <w:numPr>
          <w:ilvl w:val="1"/>
          <w:numId w:val="19"/>
        </w:numPr>
        <w:tabs>
          <w:tab w:val="clear" w:pos="1440"/>
          <w:tab w:val="num" w:pos="0"/>
          <w:tab w:val="left" w:pos="284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3B1">
        <w:rPr>
          <w:rFonts w:ascii="Times New Roman" w:hAnsi="Times New Roman"/>
          <w:sz w:val="24"/>
          <w:szCs w:val="24"/>
        </w:rPr>
        <w:t>Орлянская</w:t>
      </w:r>
      <w:proofErr w:type="spellEnd"/>
      <w:r w:rsidRPr="00D523B1">
        <w:rPr>
          <w:rFonts w:ascii="Times New Roman" w:hAnsi="Times New Roman"/>
          <w:sz w:val="24"/>
          <w:szCs w:val="24"/>
        </w:rPr>
        <w:t xml:space="preserve"> Александра Валерьевна начальник отделения ПБДД отдела ГИБДД У МВД России по г. Тольятти, майор полиции;</w:t>
      </w:r>
    </w:p>
    <w:p w14:paraId="599A8C77" w14:textId="77777777" w:rsidR="00136A14" w:rsidRPr="00D523B1" w:rsidRDefault="00136A14" w:rsidP="00B52F0A">
      <w:pPr>
        <w:pStyle w:val="aa"/>
        <w:numPr>
          <w:ilvl w:val="1"/>
          <w:numId w:val="19"/>
        </w:numPr>
        <w:tabs>
          <w:tab w:val="clear" w:pos="1440"/>
          <w:tab w:val="num" w:pos="0"/>
          <w:tab w:val="left" w:pos="284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Краснова Татьяна Геннадьевна – методист МБОУ ДО «Планета»;</w:t>
      </w:r>
    </w:p>
    <w:p w14:paraId="190B8740" w14:textId="77777777" w:rsidR="00136A14" w:rsidRPr="00D523B1" w:rsidRDefault="00136A14" w:rsidP="00B52F0A">
      <w:pPr>
        <w:pStyle w:val="aa"/>
        <w:numPr>
          <w:ilvl w:val="1"/>
          <w:numId w:val="19"/>
        </w:numPr>
        <w:tabs>
          <w:tab w:val="clear" w:pos="1440"/>
          <w:tab w:val="num" w:pos="0"/>
          <w:tab w:val="left" w:pos="284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3B1">
        <w:rPr>
          <w:rFonts w:ascii="Times New Roman" w:hAnsi="Times New Roman"/>
          <w:sz w:val="24"/>
          <w:szCs w:val="24"/>
        </w:rPr>
        <w:t>Нугуманова</w:t>
      </w:r>
      <w:proofErr w:type="spellEnd"/>
      <w:r w:rsidRPr="00D523B1">
        <w:rPr>
          <w:rFonts w:ascii="Times New Roman" w:hAnsi="Times New Roman"/>
          <w:sz w:val="24"/>
          <w:szCs w:val="24"/>
        </w:rPr>
        <w:t xml:space="preserve"> Дарья Александровна – методист МБОУ ДО «Планета»;</w:t>
      </w:r>
    </w:p>
    <w:p w14:paraId="6A5069CE" w14:textId="77777777" w:rsidR="00136A14" w:rsidRPr="00D523B1" w:rsidRDefault="00136A14" w:rsidP="00B52F0A">
      <w:pPr>
        <w:pStyle w:val="aa"/>
        <w:numPr>
          <w:ilvl w:val="1"/>
          <w:numId w:val="19"/>
        </w:numPr>
        <w:tabs>
          <w:tab w:val="clear" w:pos="1440"/>
          <w:tab w:val="num" w:pos="0"/>
          <w:tab w:val="left" w:pos="284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Листопад Елена Ивановна - педагог - организатор МБУ «Школа № 58»;</w:t>
      </w:r>
    </w:p>
    <w:p w14:paraId="29F7EF96" w14:textId="77777777" w:rsidR="00136A14" w:rsidRPr="00D523B1" w:rsidRDefault="00136A14" w:rsidP="00B52F0A">
      <w:pPr>
        <w:pStyle w:val="aa"/>
        <w:numPr>
          <w:ilvl w:val="1"/>
          <w:numId w:val="19"/>
        </w:numPr>
        <w:tabs>
          <w:tab w:val="clear" w:pos="1440"/>
          <w:tab w:val="num" w:pos="0"/>
          <w:tab w:val="left" w:pos="284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3B1">
        <w:rPr>
          <w:rFonts w:ascii="Times New Roman" w:hAnsi="Times New Roman"/>
          <w:sz w:val="24"/>
          <w:szCs w:val="24"/>
        </w:rPr>
        <w:t>Цабина</w:t>
      </w:r>
      <w:proofErr w:type="spellEnd"/>
      <w:r w:rsidRPr="00D523B1">
        <w:rPr>
          <w:rFonts w:ascii="Times New Roman" w:hAnsi="Times New Roman"/>
          <w:sz w:val="24"/>
          <w:szCs w:val="24"/>
        </w:rPr>
        <w:t xml:space="preserve"> Лариса Никитична – </w:t>
      </w:r>
      <w:r w:rsidRPr="00D523B1">
        <w:rPr>
          <w:rFonts w:ascii="Times New Roman" w:hAnsi="Times New Roman"/>
          <w:sz w:val="24"/>
          <w:szCs w:val="24"/>
          <w:shd w:val="clear" w:color="auto" w:fill="FFFFFF" w:themeFill="background1"/>
        </w:rPr>
        <w:t>учитель русского языка МБУ «Школа № 75»;</w:t>
      </w:r>
    </w:p>
    <w:p w14:paraId="27AF089D" w14:textId="77777777" w:rsidR="00136A14" w:rsidRPr="00D523B1" w:rsidRDefault="00136A14" w:rsidP="00B52F0A">
      <w:pPr>
        <w:pStyle w:val="aa"/>
        <w:numPr>
          <w:ilvl w:val="1"/>
          <w:numId w:val="19"/>
        </w:numPr>
        <w:tabs>
          <w:tab w:val="clear" w:pos="1440"/>
          <w:tab w:val="num" w:pos="0"/>
          <w:tab w:val="left" w:pos="284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Гудилова Ольга Александровна - заместитель директора по воспитательной работе МБУ «Школа № 91»;</w:t>
      </w:r>
    </w:p>
    <w:p w14:paraId="00EA2E94" w14:textId="77777777" w:rsidR="00136A14" w:rsidRPr="00D523B1" w:rsidRDefault="00136A14" w:rsidP="00B52F0A">
      <w:pPr>
        <w:pStyle w:val="aa"/>
        <w:numPr>
          <w:ilvl w:val="1"/>
          <w:numId w:val="19"/>
        </w:numPr>
        <w:tabs>
          <w:tab w:val="clear" w:pos="1440"/>
          <w:tab w:val="num" w:pos="0"/>
          <w:tab w:val="left" w:pos="284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Гришина Светлана Вячеславовна – педагог дополнительного образования МБОУ ДО «Планета»</w:t>
      </w:r>
    </w:p>
    <w:p w14:paraId="33099871" w14:textId="77777777" w:rsidR="00136A14" w:rsidRPr="00D523B1" w:rsidRDefault="00136A14" w:rsidP="00B52F0A">
      <w:pPr>
        <w:pStyle w:val="aa"/>
        <w:numPr>
          <w:ilvl w:val="1"/>
          <w:numId w:val="19"/>
        </w:numPr>
        <w:tabs>
          <w:tab w:val="clear" w:pos="1440"/>
          <w:tab w:val="num" w:pos="0"/>
          <w:tab w:val="left" w:pos="284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Пригожая Галина Владимировна – педагог дополнительного образования МБОУ ДО «Планета»</w:t>
      </w:r>
    </w:p>
    <w:p w14:paraId="1229F521" w14:textId="77777777" w:rsidR="00136A14" w:rsidRDefault="00136A14" w:rsidP="00B52F0A">
      <w:pPr>
        <w:tabs>
          <w:tab w:val="num" w:pos="0"/>
          <w:tab w:val="left" w:pos="284"/>
        </w:tabs>
        <w:spacing w:after="0" w:line="240" w:lineRule="auto"/>
        <w:ind w:left="0" w:firstLine="0"/>
        <w:jc w:val="center"/>
        <w:rPr>
          <w:bCs/>
          <w:sz w:val="24"/>
          <w:szCs w:val="24"/>
        </w:rPr>
      </w:pPr>
    </w:p>
    <w:p w14:paraId="6EADBC4E" w14:textId="77777777" w:rsidR="00136A14" w:rsidRPr="00D523B1" w:rsidRDefault="00136A14" w:rsidP="00B52F0A">
      <w:pPr>
        <w:tabs>
          <w:tab w:val="num" w:pos="0"/>
          <w:tab w:val="left" w:pos="284"/>
        </w:tabs>
        <w:spacing w:after="0" w:line="240" w:lineRule="auto"/>
        <w:ind w:left="0" w:firstLine="0"/>
        <w:jc w:val="center"/>
        <w:rPr>
          <w:bCs/>
          <w:sz w:val="24"/>
          <w:szCs w:val="24"/>
        </w:rPr>
      </w:pPr>
      <w:r w:rsidRPr="00D523B1">
        <w:rPr>
          <w:bCs/>
          <w:sz w:val="24"/>
          <w:szCs w:val="24"/>
        </w:rPr>
        <w:t>8. Итоги Конкурса</w:t>
      </w:r>
    </w:p>
    <w:p w14:paraId="1A1DDF35" w14:textId="77777777" w:rsidR="00136A14" w:rsidRPr="00D523B1" w:rsidRDefault="00136A14" w:rsidP="00B52F0A">
      <w:pPr>
        <w:pStyle w:val="a6"/>
        <w:tabs>
          <w:tab w:val="num" w:pos="0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D523B1">
        <w:rPr>
          <w:sz w:val="24"/>
          <w:szCs w:val="24"/>
        </w:rPr>
        <w:t>8.1. Победители и призеры в каждой возрастной группе городского этапа конкурса награждаются дипломами департамента образования и ОГИБДД У МВД России по городу Тольятти.</w:t>
      </w:r>
    </w:p>
    <w:p w14:paraId="731A36F7" w14:textId="77777777" w:rsidR="00136A14" w:rsidRPr="00D523B1" w:rsidRDefault="00136A14" w:rsidP="00B52F0A">
      <w:pPr>
        <w:tabs>
          <w:tab w:val="left" w:pos="284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D523B1">
        <w:rPr>
          <w:sz w:val="24"/>
          <w:szCs w:val="24"/>
        </w:rPr>
        <w:t>9. Финансирование Конкурса</w:t>
      </w:r>
    </w:p>
    <w:p w14:paraId="48DC48AC" w14:textId="44D2D1D8" w:rsidR="00136A14" w:rsidRDefault="00136A14" w:rsidP="009B01E5">
      <w:pPr>
        <w:tabs>
          <w:tab w:val="left" w:pos="284"/>
        </w:tabs>
        <w:spacing w:after="0" w:line="240" w:lineRule="auto"/>
        <w:ind w:left="0" w:firstLine="0"/>
        <w:rPr>
          <w:b/>
          <w:sz w:val="24"/>
          <w:szCs w:val="24"/>
        </w:rPr>
      </w:pPr>
      <w:r w:rsidRPr="00D523B1">
        <w:rPr>
          <w:sz w:val="24"/>
          <w:szCs w:val="24"/>
        </w:rPr>
        <w:t>Расходы по награждению победителей и призеров Конкурса несет МБОУДО «Планета».</w:t>
      </w:r>
    </w:p>
    <w:sectPr w:rsidR="00136A1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8CF"/>
    <w:multiLevelType w:val="hybridMultilevel"/>
    <w:tmpl w:val="8684F082"/>
    <w:lvl w:ilvl="0" w:tplc="74566E0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5A47394">
      <w:numFmt w:val="bullet"/>
      <w:lvlText w:val="•"/>
      <w:lvlJc w:val="left"/>
      <w:pPr>
        <w:ind w:left="1152" w:hanging="164"/>
      </w:pPr>
      <w:rPr>
        <w:rFonts w:hint="default"/>
        <w:lang w:val="en-US" w:eastAsia="en-US" w:bidi="ar-SA"/>
      </w:rPr>
    </w:lvl>
    <w:lvl w:ilvl="2" w:tplc="534AC2F8">
      <w:numFmt w:val="bullet"/>
      <w:lvlText w:val="•"/>
      <w:lvlJc w:val="left"/>
      <w:pPr>
        <w:ind w:left="2184" w:hanging="164"/>
      </w:pPr>
      <w:rPr>
        <w:rFonts w:hint="default"/>
        <w:lang w:val="en-US" w:eastAsia="en-US" w:bidi="ar-SA"/>
      </w:rPr>
    </w:lvl>
    <w:lvl w:ilvl="3" w:tplc="201AF35C">
      <w:numFmt w:val="bullet"/>
      <w:lvlText w:val="•"/>
      <w:lvlJc w:val="left"/>
      <w:pPr>
        <w:ind w:left="3217" w:hanging="164"/>
      </w:pPr>
      <w:rPr>
        <w:rFonts w:hint="default"/>
        <w:lang w:val="en-US" w:eastAsia="en-US" w:bidi="ar-SA"/>
      </w:rPr>
    </w:lvl>
    <w:lvl w:ilvl="4" w:tplc="A86CC58E">
      <w:numFmt w:val="bullet"/>
      <w:lvlText w:val="•"/>
      <w:lvlJc w:val="left"/>
      <w:pPr>
        <w:ind w:left="4249" w:hanging="164"/>
      </w:pPr>
      <w:rPr>
        <w:rFonts w:hint="default"/>
        <w:lang w:val="en-US" w:eastAsia="en-US" w:bidi="ar-SA"/>
      </w:rPr>
    </w:lvl>
    <w:lvl w:ilvl="5" w:tplc="5FB2A714">
      <w:numFmt w:val="bullet"/>
      <w:lvlText w:val="•"/>
      <w:lvlJc w:val="left"/>
      <w:pPr>
        <w:ind w:left="5282" w:hanging="164"/>
      </w:pPr>
      <w:rPr>
        <w:rFonts w:hint="default"/>
        <w:lang w:val="en-US" w:eastAsia="en-US" w:bidi="ar-SA"/>
      </w:rPr>
    </w:lvl>
    <w:lvl w:ilvl="6" w:tplc="2730B4F8">
      <w:numFmt w:val="bullet"/>
      <w:lvlText w:val="•"/>
      <w:lvlJc w:val="left"/>
      <w:pPr>
        <w:ind w:left="6314" w:hanging="164"/>
      </w:pPr>
      <w:rPr>
        <w:rFonts w:hint="default"/>
        <w:lang w:val="en-US" w:eastAsia="en-US" w:bidi="ar-SA"/>
      </w:rPr>
    </w:lvl>
    <w:lvl w:ilvl="7" w:tplc="15F4A60E">
      <w:numFmt w:val="bullet"/>
      <w:lvlText w:val="•"/>
      <w:lvlJc w:val="left"/>
      <w:pPr>
        <w:ind w:left="7346" w:hanging="164"/>
      </w:pPr>
      <w:rPr>
        <w:rFonts w:hint="default"/>
        <w:lang w:val="en-US" w:eastAsia="en-US" w:bidi="ar-SA"/>
      </w:rPr>
    </w:lvl>
    <w:lvl w:ilvl="8" w:tplc="DA2E95DA">
      <w:numFmt w:val="bullet"/>
      <w:lvlText w:val="•"/>
      <w:lvlJc w:val="left"/>
      <w:pPr>
        <w:ind w:left="8379" w:hanging="164"/>
      </w:pPr>
      <w:rPr>
        <w:rFonts w:hint="default"/>
        <w:lang w:val="en-US" w:eastAsia="en-US" w:bidi="ar-SA"/>
      </w:rPr>
    </w:lvl>
  </w:abstractNum>
  <w:abstractNum w:abstractNumId="1">
    <w:nsid w:val="05134CA5"/>
    <w:multiLevelType w:val="multilevel"/>
    <w:tmpl w:val="459032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7B93DCD"/>
    <w:multiLevelType w:val="hybridMultilevel"/>
    <w:tmpl w:val="202CB90A"/>
    <w:lvl w:ilvl="0" w:tplc="5588BC7E">
      <w:numFmt w:val="bullet"/>
      <w:lvlText w:val=""/>
      <w:lvlJc w:val="left"/>
      <w:pPr>
        <w:ind w:left="113" w:hanging="707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E864F8AA">
      <w:numFmt w:val="bullet"/>
      <w:lvlText w:val="•"/>
      <w:lvlJc w:val="left"/>
      <w:pPr>
        <w:ind w:left="1152" w:hanging="707"/>
      </w:pPr>
      <w:rPr>
        <w:rFonts w:hint="default"/>
        <w:lang w:val="en-US" w:eastAsia="en-US" w:bidi="ar-SA"/>
      </w:rPr>
    </w:lvl>
    <w:lvl w:ilvl="2" w:tplc="23328258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 w:tplc="EB745D08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 w:tplc="70DADAAA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 w:tplc="460EDCC8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 w:tplc="686E9BDA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 w:tplc="873443D8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 w:tplc="3904A962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3">
    <w:nsid w:val="20300554"/>
    <w:multiLevelType w:val="multilevel"/>
    <w:tmpl w:val="E77C27AA"/>
    <w:lvl w:ilvl="0">
      <w:start w:val="7"/>
      <w:numFmt w:val="decimal"/>
      <w:lvlText w:val="%1"/>
      <w:lvlJc w:val="left"/>
      <w:pPr>
        <w:ind w:left="113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4">
    <w:nsid w:val="277B4A26"/>
    <w:multiLevelType w:val="multilevel"/>
    <w:tmpl w:val="F4F022F4"/>
    <w:lvl w:ilvl="0">
      <w:start w:val="4"/>
      <w:numFmt w:val="decimal"/>
      <w:lvlText w:val="%1"/>
      <w:lvlJc w:val="left"/>
      <w:pPr>
        <w:ind w:left="1317" w:hanging="49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7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2635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1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6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2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7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3" w:hanging="707"/>
      </w:pPr>
      <w:rPr>
        <w:rFonts w:hint="default"/>
        <w:lang w:val="en-US" w:eastAsia="en-US" w:bidi="ar-SA"/>
      </w:rPr>
    </w:lvl>
  </w:abstractNum>
  <w:abstractNum w:abstractNumId="5">
    <w:nsid w:val="2E7163D7"/>
    <w:multiLevelType w:val="hybridMultilevel"/>
    <w:tmpl w:val="654EE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25B1E"/>
    <w:multiLevelType w:val="multilevel"/>
    <w:tmpl w:val="B4BE5FFC"/>
    <w:lvl w:ilvl="0">
      <w:numFmt w:val="bullet"/>
      <w:lvlText w:val="o"/>
      <w:lvlJc w:val="left"/>
      <w:pPr>
        <w:ind w:left="1539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396" w:hanging="706"/>
        <w:jc w:val="right"/>
      </w:pPr>
      <w:rPr>
        <w:rFonts w:hint="default"/>
        <w:b w:val="0"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5155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1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6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22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7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3" w:hanging="707"/>
      </w:pPr>
      <w:rPr>
        <w:rFonts w:hint="default"/>
        <w:lang w:val="en-US" w:eastAsia="en-US" w:bidi="ar-SA"/>
      </w:rPr>
    </w:lvl>
  </w:abstractNum>
  <w:abstractNum w:abstractNumId="7">
    <w:nsid w:val="437F29DB"/>
    <w:multiLevelType w:val="hybridMultilevel"/>
    <w:tmpl w:val="C442A81E"/>
    <w:lvl w:ilvl="0" w:tplc="11A0A906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EEB42596">
      <w:numFmt w:val="bullet"/>
      <w:lvlText w:val=""/>
      <w:lvlJc w:val="left"/>
      <w:pPr>
        <w:ind w:left="113" w:hanging="707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2" w:tplc="56987E8C">
      <w:numFmt w:val="bullet"/>
      <w:lvlText w:val="•"/>
      <w:lvlJc w:val="left"/>
      <w:pPr>
        <w:ind w:left="1444" w:hanging="707"/>
      </w:pPr>
      <w:rPr>
        <w:rFonts w:hint="default"/>
        <w:lang w:val="en-US" w:eastAsia="en-US" w:bidi="ar-SA"/>
      </w:rPr>
    </w:lvl>
    <w:lvl w:ilvl="3" w:tplc="3FB67ECA">
      <w:numFmt w:val="bullet"/>
      <w:lvlText w:val="•"/>
      <w:lvlJc w:val="left"/>
      <w:pPr>
        <w:ind w:left="2569" w:hanging="707"/>
      </w:pPr>
      <w:rPr>
        <w:rFonts w:hint="default"/>
        <w:lang w:val="en-US" w:eastAsia="en-US" w:bidi="ar-SA"/>
      </w:rPr>
    </w:lvl>
    <w:lvl w:ilvl="4" w:tplc="9C54D474">
      <w:numFmt w:val="bullet"/>
      <w:lvlText w:val="•"/>
      <w:lvlJc w:val="left"/>
      <w:pPr>
        <w:ind w:left="3694" w:hanging="707"/>
      </w:pPr>
      <w:rPr>
        <w:rFonts w:hint="default"/>
        <w:lang w:val="en-US" w:eastAsia="en-US" w:bidi="ar-SA"/>
      </w:rPr>
    </w:lvl>
    <w:lvl w:ilvl="5" w:tplc="F640A904">
      <w:numFmt w:val="bullet"/>
      <w:lvlText w:val="•"/>
      <w:lvlJc w:val="left"/>
      <w:pPr>
        <w:ind w:left="4819" w:hanging="707"/>
      </w:pPr>
      <w:rPr>
        <w:rFonts w:hint="default"/>
        <w:lang w:val="en-US" w:eastAsia="en-US" w:bidi="ar-SA"/>
      </w:rPr>
    </w:lvl>
    <w:lvl w:ilvl="6" w:tplc="754A3926">
      <w:numFmt w:val="bullet"/>
      <w:lvlText w:val="•"/>
      <w:lvlJc w:val="left"/>
      <w:pPr>
        <w:ind w:left="5944" w:hanging="707"/>
      </w:pPr>
      <w:rPr>
        <w:rFonts w:hint="default"/>
        <w:lang w:val="en-US" w:eastAsia="en-US" w:bidi="ar-SA"/>
      </w:rPr>
    </w:lvl>
    <w:lvl w:ilvl="7" w:tplc="CB4E291A">
      <w:numFmt w:val="bullet"/>
      <w:lvlText w:val="•"/>
      <w:lvlJc w:val="left"/>
      <w:pPr>
        <w:ind w:left="7069" w:hanging="707"/>
      </w:pPr>
      <w:rPr>
        <w:rFonts w:hint="default"/>
        <w:lang w:val="en-US" w:eastAsia="en-US" w:bidi="ar-SA"/>
      </w:rPr>
    </w:lvl>
    <w:lvl w:ilvl="8" w:tplc="37620B4C">
      <w:numFmt w:val="bullet"/>
      <w:lvlText w:val="•"/>
      <w:lvlJc w:val="left"/>
      <w:pPr>
        <w:ind w:left="8194" w:hanging="707"/>
      </w:pPr>
      <w:rPr>
        <w:rFonts w:hint="default"/>
        <w:lang w:val="en-US" w:eastAsia="en-US" w:bidi="ar-SA"/>
      </w:rPr>
    </w:lvl>
  </w:abstractNum>
  <w:abstractNum w:abstractNumId="8">
    <w:nsid w:val="5420142C"/>
    <w:multiLevelType w:val="hybridMultilevel"/>
    <w:tmpl w:val="FB0A7A28"/>
    <w:lvl w:ilvl="0" w:tplc="4E0C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21DAB"/>
    <w:multiLevelType w:val="hybridMultilevel"/>
    <w:tmpl w:val="E4E0073A"/>
    <w:lvl w:ilvl="0" w:tplc="856266E6">
      <w:numFmt w:val="bullet"/>
      <w:lvlText w:val=""/>
      <w:lvlJc w:val="left"/>
      <w:pPr>
        <w:ind w:left="113" w:hanging="707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F97E0DE2">
      <w:numFmt w:val="bullet"/>
      <w:lvlText w:val="•"/>
      <w:lvlJc w:val="left"/>
      <w:pPr>
        <w:ind w:left="1152" w:hanging="707"/>
      </w:pPr>
      <w:rPr>
        <w:rFonts w:hint="default"/>
        <w:lang w:val="en-US" w:eastAsia="en-US" w:bidi="ar-SA"/>
      </w:rPr>
    </w:lvl>
    <w:lvl w:ilvl="2" w:tplc="0380C114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 w:tplc="BC6ADD80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 w:tplc="FFE4871E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 w:tplc="29C26C88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 w:tplc="3EC2087E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 w:tplc="2D9E9524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 w:tplc="28D28EB0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10">
    <w:nsid w:val="57343F77"/>
    <w:multiLevelType w:val="hybridMultilevel"/>
    <w:tmpl w:val="7924BB2E"/>
    <w:lvl w:ilvl="0" w:tplc="9FB6ABA4">
      <w:start w:val="1"/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>
    <w:nsid w:val="5B730996"/>
    <w:multiLevelType w:val="hybridMultilevel"/>
    <w:tmpl w:val="026C6B0C"/>
    <w:lvl w:ilvl="0" w:tplc="43D0D7B6">
      <w:numFmt w:val="bullet"/>
      <w:lvlText w:val=""/>
      <w:lvlJc w:val="left"/>
      <w:pPr>
        <w:ind w:left="1601" w:hanging="779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EFC05652">
      <w:numFmt w:val="bullet"/>
      <w:lvlText w:val="•"/>
      <w:lvlJc w:val="left"/>
      <w:pPr>
        <w:ind w:left="2484" w:hanging="779"/>
      </w:pPr>
      <w:rPr>
        <w:rFonts w:hint="default"/>
        <w:lang w:val="en-US" w:eastAsia="en-US" w:bidi="ar-SA"/>
      </w:rPr>
    </w:lvl>
    <w:lvl w:ilvl="2" w:tplc="E14A5B26">
      <w:numFmt w:val="bullet"/>
      <w:lvlText w:val="•"/>
      <w:lvlJc w:val="left"/>
      <w:pPr>
        <w:ind w:left="3368" w:hanging="779"/>
      </w:pPr>
      <w:rPr>
        <w:rFonts w:hint="default"/>
        <w:lang w:val="en-US" w:eastAsia="en-US" w:bidi="ar-SA"/>
      </w:rPr>
    </w:lvl>
    <w:lvl w:ilvl="3" w:tplc="34727B5C">
      <w:numFmt w:val="bullet"/>
      <w:lvlText w:val="•"/>
      <w:lvlJc w:val="left"/>
      <w:pPr>
        <w:ind w:left="4253" w:hanging="779"/>
      </w:pPr>
      <w:rPr>
        <w:rFonts w:hint="default"/>
        <w:lang w:val="en-US" w:eastAsia="en-US" w:bidi="ar-SA"/>
      </w:rPr>
    </w:lvl>
    <w:lvl w:ilvl="4" w:tplc="0DC6A534">
      <w:numFmt w:val="bullet"/>
      <w:lvlText w:val="•"/>
      <w:lvlJc w:val="left"/>
      <w:pPr>
        <w:ind w:left="5137" w:hanging="779"/>
      </w:pPr>
      <w:rPr>
        <w:rFonts w:hint="default"/>
        <w:lang w:val="en-US" w:eastAsia="en-US" w:bidi="ar-SA"/>
      </w:rPr>
    </w:lvl>
    <w:lvl w:ilvl="5" w:tplc="2F4CC88A">
      <w:numFmt w:val="bullet"/>
      <w:lvlText w:val="•"/>
      <w:lvlJc w:val="left"/>
      <w:pPr>
        <w:ind w:left="6022" w:hanging="779"/>
      </w:pPr>
      <w:rPr>
        <w:rFonts w:hint="default"/>
        <w:lang w:val="en-US" w:eastAsia="en-US" w:bidi="ar-SA"/>
      </w:rPr>
    </w:lvl>
    <w:lvl w:ilvl="6" w:tplc="0718A4E6">
      <w:numFmt w:val="bullet"/>
      <w:lvlText w:val="•"/>
      <w:lvlJc w:val="left"/>
      <w:pPr>
        <w:ind w:left="6906" w:hanging="779"/>
      </w:pPr>
      <w:rPr>
        <w:rFonts w:hint="default"/>
        <w:lang w:val="en-US" w:eastAsia="en-US" w:bidi="ar-SA"/>
      </w:rPr>
    </w:lvl>
    <w:lvl w:ilvl="7" w:tplc="9B881874">
      <w:numFmt w:val="bullet"/>
      <w:lvlText w:val="•"/>
      <w:lvlJc w:val="left"/>
      <w:pPr>
        <w:ind w:left="7790" w:hanging="779"/>
      </w:pPr>
      <w:rPr>
        <w:rFonts w:hint="default"/>
        <w:lang w:val="en-US" w:eastAsia="en-US" w:bidi="ar-SA"/>
      </w:rPr>
    </w:lvl>
    <w:lvl w:ilvl="8" w:tplc="8146D17C">
      <w:numFmt w:val="bullet"/>
      <w:lvlText w:val="•"/>
      <w:lvlJc w:val="left"/>
      <w:pPr>
        <w:ind w:left="8675" w:hanging="779"/>
      </w:pPr>
      <w:rPr>
        <w:rFonts w:hint="default"/>
        <w:lang w:val="en-US" w:eastAsia="en-US" w:bidi="ar-SA"/>
      </w:rPr>
    </w:lvl>
  </w:abstractNum>
  <w:abstractNum w:abstractNumId="12">
    <w:nsid w:val="5E05206C"/>
    <w:multiLevelType w:val="hybridMultilevel"/>
    <w:tmpl w:val="815C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D409D"/>
    <w:multiLevelType w:val="multilevel"/>
    <w:tmpl w:val="4EE4FF66"/>
    <w:lvl w:ilvl="0">
      <w:start w:val="6"/>
      <w:numFmt w:val="decimal"/>
      <w:lvlText w:val="%1"/>
      <w:lvlJc w:val="left"/>
      <w:pPr>
        <w:ind w:left="113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14">
    <w:nsid w:val="6D2E4067"/>
    <w:multiLevelType w:val="hybridMultilevel"/>
    <w:tmpl w:val="EF08AA2A"/>
    <w:lvl w:ilvl="0" w:tplc="4E0C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5350D"/>
    <w:multiLevelType w:val="hybridMultilevel"/>
    <w:tmpl w:val="6A360746"/>
    <w:lvl w:ilvl="0" w:tplc="7ED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6EC62">
      <w:numFmt w:val="none"/>
      <w:lvlText w:val=""/>
      <w:lvlJc w:val="left"/>
      <w:pPr>
        <w:tabs>
          <w:tab w:val="num" w:pos="360"/>
        </w:tabs>
      </w:pPr>
    </w:lvl>
    <w:lvl w:ilvl="2" w:tplc="ED42B9C2">
      <w:numFmt w:val="none"/>
      <w:lvlText w:val=""/>
      <w:lvlJc w:val="left"/>
      <w:pPr>
        <w:tabs>
          <w:tab w:val="num" w:pos="360"/>
        </w:tabs>
      </w:pPr>
    </w:lvl>
    <w:lvl w:ilvl="3" w:tplc="E5B4ED72">
      <w:numFmt w:val="none"/>
      <w:lvlText w:val=""/>
      <w:lvlJc w:val="left"/>
      <w:pPr>
        <w:tabs>
          <w:tab w:val="num" w:pos="360"/>
        </w:tabs>
      </w:pPr>
    </w:lvl>
    <w:lvl w:ilvl="4" w:tplc="F476DCCC">
      <w:numFmt w:val="none"/>
      <w:lvlText w:val=""/>
      <w:lvlJc w:val="left"/>
      <w:pPr>
        <w:tabs>
          <w:tab w:val="num" w:pos="360"/>
        </w:tabs>
      </w:pPr>
    </w:lvl>
    <w:lvl w:ilvl="5" w:tplc="1526D5D2">
      <w:numFmt w:val="none"/>
      <w:lvlText w:val=""/>
      <w:lvlJc w:val="left"/>
      <w:pPr>
        <w:tabs>
          <w:tab w:val="num" w:pos="360"/>
        </w:tabs>
      </w:pPr>
    </w:lvl>
    <w:lvl w:ilvl="6" w:tplc="945612EA">
      <w:numFmt w:val="none"/>
      <w:lvlText w:val=""/>
      <w:lvlJc w:val="left"/>
      <w:pPr>
        <w:tabs>
          <w:tab w:val="num" w:pos="360"/>
        </w:tabs>
      </w:pPr>
    </w:lvl>
    <w:lvl w:ilvl="7" w:tplc="E5E62B02">
      <w:numFmt w:val="none"/>
      <w:lvlText w:val=""/>
      <w:lvlJc w:val="left"/>
      <w:pPr>
        <w:tabs>
          <w:tab w:val="num" w:pos="360"/>
        </w:tabs>
      </w:pPr>
    </w:lvl>
    <w:lvl w:ilvl="8" w:tplc="537079C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4D73854"/>
    <w:multiLevelType w:val="multilevel"/>
    <w:tmpl w:val="7E54F8C8"/>
    <w:lvl w:ilvl="0">
      <w:start w:val="2"/>
      <w:numFmt w:val="decimal"/>
      <w:lvlText w:val="%1"/>
      <w:lvlJc w:val="left"/>
      <w:pPr>
        <w:ind w:left="1529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2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3" w:hanging="1413"/>
      </w:pPr>
      <w:rPr>
        <w:rFonts w:hint="default"/>
        <w:i/>
        <w:w w:val="99"/>
        <w:lang w:val="en-US" w:eastAsia="en-US" w:bidi="ar-SA"/>
      </w:rPr>
    </w:lvl>
    <w:lvl w:ilvl="3">
      <w:numFmt w:val="bullet"/>
      <w:lvlText w:val="•"/>
      <w:lvlJc w:val="left"/>
      <w:pPr>
        <w:ind w:left="3503" w:hanging="14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4" w:hanging="14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6" w:hanging="14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7" w:hanging="14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9" w:hanging="14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0" w:hanging="1413"/>
      </w:pPr>
      <w:rPr>
        <w:rFonts w:hint="default"/>
        <w:lang w:val="en-US" w:eastAsia="en-US" w:bidi="ar-SA"/>
      </w:rPr>
    </w:lvl>
  </w:abstractNum>
  <w:abstractNum w:abstractNumId="17">
    <w:nsid w:val="79AB5982"/>
    <w:multiLevelType w:val="hybridMultilevel"/>
    <w:tmpl w:val="1A46674C"/>
    <w:lvl w:ilvl="0" w:tplc="4E0C9E3C">
      <w:numFmt w:val="bullet"/>
      <w:lvlText w:val="-"/>
      <w:lvlJc w:val="left"/>
      <w:pPr>
        <w:ind w:left="987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C9DC6FFE">
      <w:numFmt w:val="bullet"/>
      <w:lvlText w:val="•"/>
      <w:lvlJc w:val="left"/>
      <w:pPr>
        <w:ind w:left="1926" w:hanging="164"/>
      </w:pPr>
      <w:rPr>
        <w:rFonts w:hint="default"/>
        <w:lang w:val="en-US" w:eastAsia="en-US" w:bidi="ar-SA"/>
      </w:rPr>
    </w:lvl>
    <w:lvl w:ilvl="2" w:tplc="C7DC012A">
      <w:numFmt w:val="bullet"/>
      <w:lvlText w:val="•"/>
      <w:lvlJc w:val="left"/>
      <w:pPr>
        <w:ind w:left="2872" w:hanging="164"/>
      </w:pPr>
      <w:rPr>
        <w:rFonts w:hint="default"/>
        <w:lang w:val="en-US" w:eastAsia="en-US" w:bidi="ar-SA"/>
      </w:rPr>
    </w:lvl>
    <w:lvl w:ilvl="3" w:tplc="21BA3B2C">
      <w:numFmt w:val="bullet"/>
      <w:lvlText w:val="•"/>
      <w:lvlJc w:val="left"/>
      <w:pPr>
        <w:ind w:left="3819" w:hanging="164"/>
      </w:pPr>
      <w:rPr>
        <w:rFonts w:hint="default"/>
        <w:lang w:val="en-US" w:eastAsia="en-US" w:bidi="ar-SA"/>
      </w:rPr>
    </w:lvl>
    <w:lvl w:ilvl="4" w:tplc="98B03A64">
      <w:numFmt w:val="bullet"/>
      <w:lvlText w:val="•"/>
      <w:lvlJc w:val="left"/>
      <w:pPr>
        <w:ind w:left="4765" w:hanging="164"/>
      </w:pPr>
      <w:rPr>
        <w:rFonts w:hint="default"/>
        <w:lang w:val="en-US" w:eastAsia="en-US" w:bidi="ar-SA"/>
      </w:rPr>
    </w:lvl>
    <w:lvl w:ilvl="5" w:tplc="7994945C">
      <w:numFmt w:val="bullet"/>
      <w:lvlText w:val="•"/>
      <w:lvlJc w:val="left"/>
      <w:pPr>
        <w:ind w:left="5712" w:hanging="164"/>
      </w:pPr>
      <w:rPr>
        <w:rFonts w:hint="default"/>
        <w:lang w:val="en-US" w:eastAsia="en-US" w:bidi="ar-SA"/>
      </w:rPr>
    </w:lvl>
    <w:lvl w:ilvl="6" w:tplc="0CAA200C">
      <w:numFmt w:val="bullet"/>
      <w:lvlText w:val="•"/>
      <w:lvlJc w:val="left"/>
      <w:pPr>
        <w:ind w:left="6658" w:hanging="164"/>
      </w:pPr>
      <w:rPr>
        <w:rFonts w:hint="default"/>
        <w:lang w:val="en-US" w:eastAsia="en-US" w:bidi="ar-SA"/>
      </w:rPr>
    </w:lvl>
    <w:lvl w:ilvl="7" w:tplc="DD2EEF6E">
      <w:numFmt w:val="bullet"/>
      <w:lvlText w:val="•"/>
      <w:lvlJc w:val="left"/>
      <w:pPr>
        <w:ind w:left="7604" w:hanging="164"/>
      </w:pPr>
      <w:rPr>
        <w:rFonts w:hint="default"/>
        <w:lang w:val="en-US" w:eastAsia="en-US" w:bidi="ar-SA"/>
      </w:rPr>
    </w:lvl>
    <w:lvl w:ilvl="8" w:tplc="D3060444">
      <w:numFmt w:val="bullet"/>
      <w:lvlText w:val="•"/>
      <w:lvlJc w:val="left"/>
      <w:pPr>
        <w:ind w:left="8551" w:hanging="164"/>
      </w:pPr>
      <w:rPr>
        <w:rFonts w:hint="default"/>
        <w:lang w:val="en-US" w:eastAsia="en-US" w:bidi="ar-SA"/>
      </w:rPr>
    </w:lvl>
  </w:abstractNum>
  <w:abstractNum w:abstractNumId="18">
    <w:nsid w:val="7A706F5C"/>
    <w:multiLevelType w:val="hybridMultilevel"/>
    <w:tmpl w:val="9C3082F4"/>
    <w:lvl w:ilvl="0" w:tplc="9FB6AB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17"/>
  </w:num>
  <w:num w:numId="12">
    <w:abstractNumId w:val="16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  <w:num w:numId="17">
    <w:abstractNumId w:val="15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D5"/>
    <w:rsid w:val="000F355F"/>
    <w:rsid w:val="00136A14"/>
    <w:rsid w:val="002217D5"/>
    <w:rsid w:val="00560071"/>
    <w:rsid w:val="00677973"/>
    <w:rsid w:val="006C0B77"/>
    <w:rsid w:val="007A4415"/>
    <w:rsid w:val="008242FF"/>
    <w:rsid w:val="008501D5"/>
    <w:rsid w:val="00870751"/>
    <w:rsid w:val="00922C48"/>
    <w:rsid w:val="009B01E5"/>
    <w:rsid w:val="00B52F0A"/>
    <w:rsid w:val="00B915B7"/>
    <w:rsid w:val="00C10ABE"/>
    <w:rsid w:val="00CB099B"/>
    <w:rsid w:val="00D523B1"/>
    <w:rsid w:val="00EA59DF"/>
    <w:rsid w:val="00EE4070"/>
    <w:rsid w:val="00F12C76"/>
    <w:rsid w:val="00F1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9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0F355F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355F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0F355F"/>
    <w:pPr>
      <w:spacing w:line="370" w:lineRule="auto"/>
      <w:ind w:right="965"/>
      <w:contextualSpacing/>
    </w:pPr>
  </w:style>
  <w:style w:type="character" w:styleId="a4">
    <w:name w:val="Hyperlink"/>
    <w:basedOn w:val="a0"/>
    <w:uiPriority w:val="99"/>
    <w:unhideWhenUsed/>
    <w:rsid w:val="000F355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F355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0F355F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0F355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ody Text Indent"/>
    <w:basedOn w:val="a"/>
    <w:link w:val="a9"/>
    <w:rsid w:val="000F355F"/>
    <w:pPr>
      <w:spacing w:after="120" w:line="240" w:lineRule="auto"/>
      <w:ind w:left="283" w:right="0" w:firstLine="0"/>
      <w:jc w:val="left"/>
    </w:pPr>
    <w:rPr>
      <w:rFonts w:ascii="Tahoma" w:hAnsi="Tahoma" w:cs="Tahoma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F355F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0071"/>
    <w:rPr>
      <w:color w:val="605E5C"/>
      <w:shd w:val="clear" w:color="auto" w:fill="E1DFDD"/>
    </w:rPr>
  </w:style>
  <w:style w:type="paragraph" w:styleId="aa">
    <w:name w:val="Plain Text"/>
    <w:basedOn w:val="a"/>
    <w:link w:val="ab"/>
    <w:rsid w:val="00D523B1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D523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52F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0F355F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355F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0F355F"/>
    <w:pPr>
      <w:spacing w:line="370" w:lineRule="auto"/>
      <w:ind w:right="965"/>
      <w:contextualSpacing/>
    </w:pPr>
  </w:style>
  <w:style w:type="character" w:styleId="a4">
    <w:name w:val="Hyperlink"/>
    <w:basedOn w:val="a0"/>
    <w:uiPriority w:val="99"/>
    <w:unhideWhenUsed/>
    <w:rsid w:val="000F355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F355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0F355F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0F355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ody Text Indent"/>
    <w:basedOn w:val="a"/>
    <w:link w:val="a9"/>
    <w:rsid w:val="000F355F"/>
    <w:pPr>
      <w:spacing w:after="120" w:line="240" w:lineRule="auto"/>
      <w:ind w:left="283" w:right="0" w:firstLine="0"/>
      <w:jc w:val="left"/>
    </w:pPr>
    <w:rPr>
      <w:rFonts w:ascii="Tahoma" w:hAnsi="Tahoma" w:cs="Tahoma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F355F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0071"/>
    <w:rPr>
      <w:color w:val="605E5C"/>
      <w:shd w:val="clear" w:color="auto" w:fill="E1DFDD"/>
    </w:rPr>
  </w:style>
  <w:style w:type="paragraph" w:styleId="aa">
    <w:name w:val="Plain Text"/>
    <w:basedOn w:val="a"/>
    <w:link w:val="ab"/>
    <w:rsid w:val="00D523B1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D523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52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netap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uYh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Пашина Екатерина Викторовна</cp:lastModifiedBy>
  <cp:revision>4</cp:revision>
  <dcterms:created xsi:type="dcterms:W3CDTF">2021-01-26T11:18:00Z</dcterms:created>
  <dcterms:modified xsi:type="dcterms:W3CDTF">2021-01-27T05:20:00Z</dcterms:modified>
</cp:coreProperties>
</file>